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6" w:type="dxa"/>
        <w:tblLook w:val="04A0" w:firstRow="1" w:lastRow="0" w:firstColumn="1" w:lastColumn="0" w:noHBand="0" w:noVBand="1"/>
      </w:tblPr>
      <w:tblGrid>
        <w:gridCol w:w="5529"/>
        <w:gridCol w:w="4027"/>
      </w:tblGrid>
      <w:tr w:rsidR="00794DF3" w:rsidRPr="007E0843" w14:paraId="0D4987F7" w14:textId="77777777" w:rsidTr="00B3681C">
        <w:tc>
          <w:tcPr>
            <w:tcW w:w="5529" w:type="dxa"/>
          </w:tcPr>
          <w:p w14:paraId="2185468C" w14:textId="77777777" w:rsidR="00794DF3" w:rsidRPr="007E0843" w:rsidRDefault="00794DF3" w:rsidP="00904823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hideMark/>
          </w:tcPr>
          <w:p w14:paraId="10F03D88" w14:textId="77777777" w:rsidR="00794DF3" w:rsidRPr="007E0843" w:rsidRDefault="00794DF3" w:rsidP="00B3681C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</w:p>
          <w:p w14:paraId="6B75479F" w14:textId="4FE32A23" w:rsidR="00794DF3" w:rsidRPr="007E0843" w:rsidRDefault="00794DF3" w:rsidP="00B3681C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системе оплаты труда </w:t>
            </w:r>
            <w:r w:rsidRPr="00B64D68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образования, утвержденному постановлением администрации Углегорского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="006717F6">
              <w:rPr>
                <w:rFonts w:ascii="Times New Roman" w:hAnsi="Times New Roman" w:cs="Times New Roman"/>
                <w:sz w:val="24"/>
                <w:szCs w:val="24"/>
              </w:rPr>
              <w:t>Сахалинской области</w:t>
            </w:r>
          </w:p>
        </w:tc>
      </w:tr>
    </w:tbl>
    <w:p w14:paraId="36EB16DE" w14:textId="77777777" w:rsidR="00765FB3" w:rsidRDefault="00765FB3" w:rsidP="00794DF3"/>
    <w:p w14:paraId="59C53FA6" w14:textId="77777777" w:rsidR="00B3681C" w:rsidRDefault="00B3681C" w:rsidP="00794DF3"/>
    <w:p w14:paraId="5B2AB4B7" w14:textId="77777777" w:rsidR="00794DF3" w:rsidRPr="00837C87" w:rsidRDefault="00794DF3" w:rsidP="00794D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7C87">
        <w:rPr>
          <w:rFonts w:ascii="Times New Roman" w:hAnsi="Times New Roman" w:cs="Times New Roman"/>
          <w:sz w:val="24"/>
          <w:szCs w:val="24"/>
        </w:rPr>
        <w:t>ДОЛЖНОСТНЫЕ ОКЛАДЫ</w:t>
      </w:r>
    </w:p>
    <w:p w14:paraId="1063BDE1" w14:textId="77777777" w:rsidR="00794DF3" w:rsidRPr="00837C87" w:rsidRDefault="00794DF3" w:rsidP="00794D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7C87">
        <w:rPr>
          <w:rFonts w:ascii="Times New Roman" w:hAnsi="Times New Roman" w:cs="Times New Roman"/>
          <w:sz w:val="24"/>
          <w:szCs w:val="24"/>
        </w:rPr>
        <w:t>МЕДИЦИНСКИХ И ФАРМАЦЕВТИЧЕСКИХ РАБОТНИКОВ</w:t>
      </w:r>
    </w:p>
    <w:p w14:paraId="5D781BB5" w14:textId="77777777" w:rsidR="00794DF3" w:rsidRPr="00837C87" w:rsidRDefault="00794DF3" w:rsidP="00794DF3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4819"/>
        <w:gridCol w:w="1776"/>
      </w:tblGrid>
      <w:tr w:rsidR="00794DF3" w:rsidRPr="00837C87" w14:paraId="10B33292" w14:textId="77777777" w:rsidTr="00794DF3">
        <w:tc>
          <w:tcPr>
            <w:tcW w:w="2756" w:type="dxa"/>
            <w:vAlign w:val="center"/>
          </w:tcPr>
          <w:p w14:paraId="63CBC6B8" w14:textId="77777777" w:rsidR="00794DF3" w:rsidRPr="00837C87" w:rsidRDefault="00794DF3" w:rsidP="009048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819" w:type="dxa"/>
            <w:vAlign w:val="center"/>
          </w:tcPr>
          <w:p w14:paraId="1B936420" w14:textId="77777777" w:rsidR="00794DF3" w:rsidRPr="00837C87" w:rsidRDefault="00794DF3" w:rsidP="009048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должности,</w:t>
            </w:r>
          </w:p>
          <w:p w14:paraId="0074ECF5" w14:textId="77777777" w:rsidR="00794DF3" w:rsidRPr="00837C87" w:rsidRDefault="00794DF3" w:rsidP="009048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776" w:type="dxa"/>
            <w:vAlign w:val="center"/>
          </w:tcPr>
          <w:p w14:paraId="20B31181" w14:textId="77777777" w:rsidR="00794DF3" w:rsidRPr="00837C87" w:rsidRDefault="00794DF3" w:rsidP="009048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Должностной оклад, руб.</w:t>
            </w:r>
          </w:p>
        </w:tc>
      </w:tr>
      <w:tr w:rsidR="00794DF3" w:rsidRPr="00837C87" w14:paraId="5B3F24FA" w14:textId="77777777" w:rsidTr="00794DF3">
        <w:tc>
          <w:tcPr>
            <w:tcW w:w="9351" w:type="dxa"/>
            <w:gridSpan w:val="3"/>
            <w:vAlign w:val="center"/>
          </w:tcPr>
          <w:p w14:paraId="45A7CC90" w14:textId="77777777" w:rsidR="00794DF3" w:rsidRPr="00837C87" w:rsidRDefault="00794DF3" w:rsidP="0090482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</w:t>
            </w:r>
          </w:p>
          <w:p w14:paraId="515F9760" w14:textId="77777777" w:rsidR="00794DF3" w:rsidRPr="00837C87" w:rsidRDefault="00794DF3" w:rsidP="0090482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«Средний медицинский и фармацевтический персонал»</w:t>
            </w:r>
          </w:p>
        </w:tc>
      </w:tr>
      <w:tr w:rsidR="00794DF3" w:rsidRPr="00837C87" w14:paraId="50458FDD" w14:textId="77777777" w:rsidTr="00794DF3">
        <w:tc>
          <w:tcPr>
            <w:tcW w:w="2756" w:type="dxa"/>
          </w:tcPr>
          <w:p w14:paraId="207A6244" w14:textId="77777777" w:rsidR="00794DF3" w:rsidRPr="00837C87" w:rsidRDefault="00794DF3" w:rsidP="00904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819" w:type="dxa"/>
          </w:tcPr>
          <w:p w14:paraId="12187D35" w14:textId="77777777" w:rsidR="00794DF3" w:rsidRPr="00837C87" w:rsidRDefault="00794DF3" w:rsidP="00904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Медицинская сестра диетическая</w:t>
            </w:r>
          </w:p>
          <w:p w14:paraId="50881E10" w14:textId="77777777" w:rsidR="00794DF3" w:rsidRPr="00837C87" w:rsidRDefault="00794DF3" w:rsidP="00904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по специальности «Лечебное дело», «Акушерское дело», «Сестринское дело» и сертификат специалиста по специальности «Диетология» без предъявления требований к стажу работы</w:t>
            </w:r>
          </w:p>
        </w:tc>
        <w:tc>
          <w:tcPr>
            <w:tcW w:w="1776" w:type="dxa"/>
            <w:vAlign w:val="center"/>
          </w:tcPr>
          <w:p w14:paraId="10F6346A" w14:textId="77777777" w:rsidR="00794DF3" w:rsidRPr="00837C87" w:rsidRDefault="00794DF3" w:rsidP="00904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1390</w:t>
            </w:r>
          </w:p>
        </w:tc>
      </w:tr>
      <w:tr w:rsidR="00794DF3" w:rsidRPr="00837C87" w14:paraId="5829309F" w14:textId="77777777" w:rsidTr="00794DF3">
        <w:tc>
          <w:tcPr>
            <w:tcW w:w="2756" w:type="dxa"/>
          </w:tcPr>
          <w:p w14:paraId="17ACE475" w14:textId="77777777" w:rsidR="00794DF3" w:rsidRPr="00837C87" w:rsidRDefault="00794DF3" w:rsidP="00904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819" w:type="dxa"/>
          </w:tcPr>
          <w:p w14:paraId="5EC527CE" w14:textId="77777777" w:rsidR="00794DF3" w:rsidRPr="00837C87" w:rsidRDefault="00794DF3" w:rsidP="00904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  <w:p w14:paraId="4C94F8BB" w14:textId="77777777" w:rsidR="00794DF3" w:rsidRDefault="00794DF3" w:rsidP="00904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по специальности «Сестринское дело» и сертификат специалиста или свидетельство об аккредитации специалиста по специальности «Сестринское дело» без предъявления требований к стажу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16F12F" w14:textId="77777777" w:rsidR="00794DF3" w:rsidRPr="00837C87" w:rsidRDefault="00794DF3" w:rsidP="00904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14:paraId="2D2F43FC" w14:textId="77777777" w:rsidR="00794DF3" w:rsidRPr="00837C87" w:rsidRDefault="00794DF3" w:rsidP="00904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 образование по программам подготовки специалистов среднего звена по специальности «Лечебное дело» или «Акушерское дело» и дополнительное профессиональное образование по программам профессиональной переподготовки по специальности «Сестринское дело» и </w:t>
            </w:r>
            <w:r w:rsidRPr="00837C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специалиста или свидетельство об аккредитации специалиста по специальности «Сестринское дело» без предъявления требований к стажу работы</w:t>
            </w:r>
          </w:p>
        </w:tc>
        <w:tc>
          <w:tcPr>
            <w:tcW w:w="1776" w:type="dxa"/>
            <w:vAlign w:val="center"/>
          </w:tcPr>
          <w:p w14:paraId="094FDEF6" w14:textId="77777777" w:rsidR="00794DF3" w:rsidRPr="00837C87" w:rsidRDefault="00794DF3" w:rsidP="00904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C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14164</w:t>
            </w:r>
          </w:p>
        </w:tc>
      </w:tr>
    </w:tbl>
    <w:p w14:paraId="3F3B38E0" w14:textId="77777777" w:rsidR="00794DF3" w:rsidRPr="00837C87" w:rsidRDefault="00794DF3" w:rsidP="00794D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074"/>
      <w:bookmarkEnd w:id="0"/>
    </w:p>
    <w:p w14:paraId="41DF202D" w14:textId="77777777" w:rsidR="00794DF3" w:rsidRPr="00794DF3" w:rsidRDefault="00794DF3" w:rsidP="00794DF3"/>
    <w:sectPr w:rsidR="00794DF3" w:rsidRPr="00794DF3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C241D" w14:textId="77777777" w:rsidR="00DE0CF3" w:rsidRDefault="00DE0CF3">
      <w:r>
        <w:separator/>
      </w:r>
    </w:p>
  </w:endnote>
  <w:endnote w:type="continuationSeparator" w:id="0">
    <w:p w14:paraId="54FD5AEF" w14:textId="77777777" w:rsidR="00DE0CF3" w:rsidRDefault="00DE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204-п/26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F8584" w14:textId="77777777" w:rsidR="00DE0CF3" w:rsidRDefault="00DE0CF3">
      <w:r>
        <w:separator/>
      </w:r>
    </w:p>
  </w:footnote>
  <w:footnote w:type="continuationSeparator" w:id="0">
    <w:p w14:paraId="7A10F2A6" w14:textId="77777777" w:rsidR="00DE0CF3" w:rsidRDefault="00DE0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6872015D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6717F6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17F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94DF3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3681C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E0CF3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794DF3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794D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794DF3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5D4239"/>
    <w:rsid w:val="006E27C7"/>
    <w:rsid w:val="00822B8A"/>
    <w:rsid w:val="0096227B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3B5212-4A6A-4D0A-805F-1514BC6A0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2026-03-26T21:46:00Z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